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2A0547" w14:textId="73BCA1AF" w:rsidR="008A3409" w:rsidRPr="008A3409" w:rsidRDefault="008A3409" w:rsidP="008A3409">
      <w:pPr>
        <w:pStyle w:val="Nagwek"/>
        <w:suppressAutoHyphens/>
        <w:spacing w:line="276" w:lineRule="auto"/>
        <w:rPr>
          <w:rFonts w:asciiTheme="majorHAnsi" w:hAnsiTheme="majorHAnsi" w:cstheme="majorHAnsi"/>
          <w:sz w:val="22"/>
          <w:szCs w:val="22"/>
          <w:lang w:val="pl-PL"/>
        </w:rPr>
      </w:pPr>
      <w:r w:rsidRPr="008A3409">
        <w:rPr>
          <w:rFonts w:asciiTheme="majorHAnsi" w:hAnsiTheme="majorHAnsi" w:cstheme="majorHAnsi"/>
          <w:sz w:val="22"/>
          <w:szCs w:val="22"/>
          <w:lang w:val="pl-PL"/>
        </w:rPr>
        <w:t xml:space="preserve">Zał. nr 1 do </w:t>
      </w:r>
      <w:r w:rsidR="003B5CC3">
        <w:rPr>
          <w:rFonts w:asciiTheme="majorHAnsi" w:hAnsiTheme="majorHAnsi" w:cstheme="majorHAnsi"/>
          <w:sz w:val="22"/>
          <w:szCs w:val="22"/>
          <w:lang w:val="pl-PL"/>
        </w:rPr>
        <w:t xml:space="preserve">zapytania </w:t>
      </w:r>
      <w:bookmarkStart w:id="0" w:name="_GoBack"/>
      <w:bookmarkEnd w:id="0"/>
      <w:r w:rsidR="003F488B" w:rsidRPr="003F488B">
        <w:rPr>
          <w:rFonts w:asciiTheme="majorHAnsi" w:hAnsiTheme="majorHAnsi" w:cstheme="majorHAnsi"/>
          <w:sz w:val="22"/>
          <w:szCs w:val="22"/>
          <w:lang w:val="pl-PL"/>
        </w:rPr>
        <w:t>ofertowego DZ/AA-072-2-29/26</w:t>
      </w:r>
      <w:r w:rsidR="003F488B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3F488B">
        <w:rPr>
          <w:rFonts w:asciiTheme="majorHAnsi" w:hAnsiTheme="majorHAnsi" w:cstheme="majorHAnsi"/>
          <w:sz w:val="22"/>
          <w:szCs w:val="22"/>
          <w:lang w:val="pl-PL"/>
        </w:rPr>
        <w:br/>
        <w:t>SAC</w:t>
      </w:r>
    </w:p>
    <w:p w14:paraId="11193EFA" w14:textId="77777777" w:rsidR="008A3409" w:rsidRPr="008A3409" w:rsidRDefault="008A3409" w:rsidP="008A3409">
      <w:pPr>
        <w:spacing w:line="276" w:lineRule="auto"/>
        <w:rPr>
          <w:rFonts w:asciiTheme="majorHAnsi" w:hAnsiTheme="majorHAnsi" w:cstheme="majorHAnsi"/>
          <w:sz w:val="22"/>
          <w:szCs w:val="22"/>
          <w:lang w:val="pl-PL"/>
        </w:rPr>
      </w:pPr>
    </w:p>
    <w:p w14:paraId="7301D189" w14:textId="30E10097" w:rsidR="008A3409" w:rsidRPr="008A3409" w:rsidRDefault="008A3409" w:rsidP="008A3409">
      <w:pPr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8A3409">
        <w:rPr>
          <w:rFonts w:asciiTheme="majorHAnsi" w:hAnsiTheme="majorHAnsi" w:cstheme="majorHAnsi"/>
          <w:sz w:val="22"/>
          <w:szCs w:val="22"/>
          <w:lang w:val="pl-PL"/>
        </w:rPr>
        <w:t xml:space="preserve">Specyfikacja asortymentowo-cenowa: </w:t>
      </w:r>
      <w:r w:rsidRPr="008A3409">
        <w:rPr>
          <w:rFonts w:asciiTheme="majorHAnsi" w:hAnsiTheme="majorHAnsi" w:cstheme="majorHAnsi"/>
          <w:sz w:val="22"/>
          <w:szCs w:val="22"/>
        </w:rPr>
        <w:t>Wykonania i dostawy tablicy informacyjnej dot. Projektu „Optymalizacja realizacji leczenia promieniami poprzez opracowanie i udostępnienie wystandaryzowanych narzędzi i przeprowadzenie specjalistycznych szkoleń” dofinansowany z Programu Fundusze Europejskie dla Rozwoju Społecznego Priorytet FERS.04 Spójność społeczna i zdrowie Działanie 04.15 Skuteczny i odporny system ochrony zdrowiaFERS.04.15-IP.07-004/26. Umowa o dofi</w:t>
      </w:r>
      <w:r>
        <w:rPr>
          <w:rFonts w:asciiTheme="majorHAnsi" w:hAnsiTheme="majorHAnsi" w:cstheme="majorHAnsi"/>
          <w:sz w:val="22"/>
          <w:szCs w:val="22"/>
        </w:rPr>
        <w:t>nansowanie nr:FERS.04.15-IP.07-</w:t>
      </w:r>
      <w:r w:rsidRPr="008A3409">
        <w:rPr>
          <w:rFonts w:asciiTheme="majorHAnsi" w:hAnsiTheme="majorHAnsi" w:cstheme="majorHAnsi"/>
          <w:sz w:val="22"/>
          <w:szCs w:val="22"/>
        </w:rPr>
        <w:t>0004/26/27/2026/583</w:t>
      </w:r>
    </w:p>
    <w:p w14:paraId="1091A98E" w14:textId="1A4C0FAB" w:rsidR="008A3409" w:rsidRPr="008A3409" w:rsidRDefault="008A3409" w:rsidP="008A3409">
      <w:pPr>
        <w:spacing w:line="276" w:lineRule="auto"/>
        <w:rPr>
          <w:rFonts w:asciiTheme="majorHAnsi" w:hAnsiTheme="majorHAnsi" w:cstheme="majorHAnsi"/>
          <w:sz w:val="22"/>
          <w:szCs w:val="22"/>
          <w:lang w:val="pl-PL"/>
        </w:rPr>
      </w:pPr>
    </w:p>
    <w:p w14:paraId="3F2270EC" w14:textId="77777777" w:rsidR="008A3409" w:rsidRPr="008A3409" w:rsidRDefault="008A3409" w:rsidP="008A3409">
      <w:pPr>
        <w:spacing w:line="276" w:lineRule="auto"/>
        <w:rPr>
          <w:rFonts w:asciiTheme="majorHAnsi" w:hAnsiTheme="majorHAnsi" w:cstheme="majorHAnsi"/>
          <w:sz w:val="22"/>
          <w:szCs w:val="22"/>
          <w:lang w:val="pl-PL"/>
        </w:rPr>
      </w:pPr>
    </w:p>
    <w:p w14:paraId="2752DA63" w14:textId="77777777" w:rsidR="008A3409" w:rsidRPr="008A3409" w:rsidRDefault="008A3409" w:rsidP="008A3409">
      <w:pPr>
        <w:spacing w:line="276" w:lineRule="auto"/>
        <w:rPr>
          <w:rFonts w:asciiTheme="majorHAnsi" w:hAnsiTheme="majorHAnsi" w:cstheme="majorHAnsi"/>
          <w:sz w:val="22"/>
          <w:szCs w:val="22"/>
          <w:lang w:val="pl-PL"/>
        </w:rPr>
      </w:pPr>
      <w:r w:rsidRPr="008A3409">
        <w:rPr>
          <w:rFonts w:asciiTheme="majorHAnsi" w:hAnsiTheme="majorHAnsi" w:cstheme="majorHAnsi"/>
          <w:sz w:val="22"/>
          <w:szCs w:val="22"/>
          <w:lang w:val="pl-PL"/>
        </w:rPr>
        <w:t>______________________________________</w:t>
      </w:r>
    </w:p>
    <w:p w14:paraId="3090DAD6" w14:textId="77777777" w:rsidR="008A3409" w:rsidRPr="008A3409" w:rsidRDefault="008A3409" w:rsidP="008A3409">
      <w:pPr>
        <w:spacing w:line="276" w:lineRule="auto"/>
        <w:rPr>
          <w:rFonts w:asciiTheme="majorHAnsi" w:hAnsiTheme="majorHAnsi" w:cstheme="majorHAnsi"/>
          <w:sz w:val="22"/>
          <w:szCs w:val="22"/>
          <w:lang w:val="pl-PL"/>
        </w:rPr>
      </w:pPr>
      <w:r w:rsidRPr="008A3409">
        <w:rPr>
          <w:rFonts w:asciiTheme="majorHAnsi" w:hAnsiTheme="majorHAnsi" w:cstheme="majorHAnsi"/>
          <w:sz w:val="22"/>
          <w:szCs w:val="22"/>
          <w:lang w:val="pl-PL"/>
        </w:rPr>
        <w:t>Pełna nazwa wykonawcy</w:t>
      </w:r>
    </w:p>
    <w:p w14:paraId="40281989" w14:textId="77777777" w:rsidR="008A3409" w:rsidRPr="008A3409" w:rsidRDefault="008A3409" w:rsidP="008A3409">
      <w:pPr>
        <w:spacing w:after="120" w:line="276" w:lineRule="auto"/>
        <w:jc w:val="both"/>
        <w:rPr>
          <w:rFonts w:asciiTheme="majorHAnsi" w:eastAsia="Times New Roman" w:hAnsiTheme="majorHAnsi" w:cstheme="majorHAnsi"/>
          <w:sz w:val="22"/>
          <w:szCs w:val="22"/>
        </w:rPr>
      </w:pPr>
    </w:p>
    <w:p w14:paraId="5D6875C8" w14:textId="77777777" w:rsidR="008A3409" w:rsidRPr="008A3409" w:rsidRDefault="008A3409" w:rsidP="008A3409">
      <w:pPr>
        <w:spacing w:after="120" w:line="276" w:lineRule="auto"/>
        <w:jc w:val="both"/>
        <w:rPr>
          <w:rFonts w:asciiTheme="majorHAnsi" w:eastAsia="Times New Roman" w:hAnsiTheme="majorHAnsi" w:cstheme="majorHAnsi"/>
          <w:b/>
          <w:sz w:val="22"/>
          <w:szCs w:val="22"/>
          <w:lang w:val="pl-PL"/>
        </w:rPr>
      </w:pPr>
      <w:r w:rsidRPr="008A3409">
        <w:rPr>
          <w:rFonts w:asciiTheme="majorHAnsi" w:eastAsia="Times New Roman" w:hAnsiTheme="majorHAnsi" w:cstheme="majorHAnsi"/>
          <w:b/>
          <w:sz w:val="22"/>
          <w:szCs w:val="22"/>
          <w:lang w:val="pl-PL"/>
        </w:rPr>
        <w:t>Opis przedmiotu zamówienia</w:t>
      </w:r>
    </w:p>
    <w:p w14:paraId="7F27D409" w14:textId="22B453A7" w:rsidR="008A3409" w:rsidRPr="008A3409" w:rsidRDefault="008A3409" w:rsidP="008A3409">
      <w:pPr>
        <w:rPr>
          <w:rFonts w:asciiTheme="majorHAnsi" w:eastAsia="Arial Unicode MS" w:hAnsiTheme="majorHAnsi" w:cstheme="majorHAnsi"/>
          <w:sz w:val="22"/>
          <w:szCs w:val="22"/>
        </w:rPr>
      </w:pPr>
      <w:r w:rsidRPr="008A3409">
        <w:rPr>
          <w:rFonts w:asciiTheme="majorHAnsi" w:eastAsia="Arial Unicode MS" w:hAnsiTheme="majorHAnsi" w:cstheme="majorHAnsi"/>
          <w:sz w:val="22"/>
          <w:szCs w:val="22"/>
        </w:rPr>
        <w:t>Wykonanie i dostawa tablicy informacyjnej dot. Projektu „Optymalizacja realizacji leczenia promieniami poprzez opracowanie i udostępnienie wystandaryzowanych narzędzi i przeprowadzenie specjalistycznych szkoleń” dofinansowany z Programu Fundusze Europejskie dla Rozwoju Społecznego Priorytet FERS.04 Spójność społeczna i zdrowie Działanie 04.15 Skuteczny i odporny system ochrony zdrowiaFERS.04.15-IP.07-004/26. Umowa o dofinansowanie nr: FERS.04.15-IP.07-0004/26/27/2026/583</w:t>
      </w:r>
    </w:p>
    <w:p w14:paraId="19C84C90" w14:textId="77777777" w:rsidR="008A3409" w:rsidRPr="008A3409" w:rsidRDefault="008A3409" w:rsidP="008A3409">
      <w:pPr>
        <w:spacing w:after="120" w:line="276" w:lineRule="auto"/>
        <w:jc w:val="both"/>
        <w:rPr>
          <w:rFonts w:asciiTheme="majorHAnsi" w:eastAsia="Times New Roman" w:hAnsiTheme="majorHAnsi" w:cstheme="majorHAnsi"/>
          <w:b/>
          <w:sz w:val="22"/>
          <w:szCs w:val="22"/>
          <w:lang w:val="pl-PL"/>
        </w:rPr>
      </w:pPr>
      <w:r w:rsidRPr="008A3409">
        <w:rPr>
          <w:rFonts w:asciiTheme="majorHAnsi" w:eastAsia="Times New Roman" w:hAnsiTheme="majorHAnsi" w:cstheme="majorHAnsi"/>
          <w:b/>
          <w:sz w:val="22"/>
          <w:szCs w:val="22"/>
          <w:lang w:val="pl-PL"/>
        </w:rPr>
        <w:t>Tablica powinna zawierać:</w:t>
      </w:r>
    </w:p>
    <w:p w14:paraId="342DFA6B" w14:textId="3B4A2A8E" w:rsidR="008A3409" w:rsidRPr="008A3409" w:rsidRDefault="008A3409" w:rsidP="008A3409">
      <w:pPr>
        <w:numPr>
          <w:ilvl w:val="0"/>
          <w:numId w:val="2"/>
        </w:numPr>
        <w:spacing w:after="120" w:line="276" w:lineRule="auto"/>
        <w:contextualSpacing/>
        <w:jc w:val="both"/>
        <w:rPr>
          <w:rFonts w:asciiTheme="majorHAnsi" w:eastAsia="Times New Roman" w:hAnsiTheme="majorHAnsi" w:cstheme="majorHAnsi"/>
          <w:sz w:val="22"/>
          <w:szCs w:val="22"/>
          <w:lang w:val="pl-PL"/>
        </w:rPr>
      </w:pPr>
      <w:r w:rsidRPr="008A3409">
        <w:rPr>
          <w:rFonts w:asciiTheme="majorHAnsi" w:eastAsia="Times New Roman" w:hAnsiTheme="majorHAnsi" w:cstheme="majorHAnsi"/>
          <w:sz w:val="22"/>
          <w:szCs w:val="22"/>
          <w:lang w:val="pl-PL"/>
        </w:rPr>
        <w:t>znak FE, znak UE</w:t>
      </w:r>
      <w:r>
        <w:rPr>
          <w:rFonts w:asciiTheme="majorHAnsi" w:eastAsia="Times New Roman" w:hAnsiTheme="majorHAnsi" w:cstheme="majorHAnsi"/>
          <w:sz w:val="22"/>
          <w:szCs w:val="22"/>
          <w:lang w:val="pl-PL"/>
        </w:rPr>
        <w:t xml:space="preserve"> oraz herb,</w:t>
      </w:r>
      <w:r w:rsidRPr="008A3409">
        <w:rPr>
          <w:rFonts w:asciiTheme="majorHAnsi" w:eastAsia="Times New Roman" w:hAnsiTheme="majorHAnsi" w:cstheme="majorHAnsi"/>
          <w:sz w:val="22"/>
          <w:szCs w:val="22"/>
          <w:lang w:val="pl-PL"/>
        </w:rPr>
        <w:t xml:space="preserve"> </w:t>
      </w:r>
    </w:p>
    <w:p w14:paraId="62ECA6FF" w14:textId="274F4B00" w:rsidR="008A3409" w:rsidRPr="008A3409" w:rsidRDefault="008A3409" w:rsidP="008A3409">
      <w:pPr>
        <w:numPr>
          <w:ilvl w:val="0"/>
          <w:numId w:val="2"/>
        </w:numPr>
        <w:spacing w:after="120" w:line="276" w:lineRule="auto"/>
        <w:contextualSpacing/>
        <w:jc w:val="both"/>
        <w:rPr>
          <w:rFonts w:asciiTheme="majorHAnsi" w:eastAsia="Times New Roman" w:hAnsiTheme="majorHAnsi" w:cstheme="majorHAnsi"/>
          <w:sz w:val="22"/>
          <w:szCs w:val="22"/>
          <w:lang w:val="pl-PL"/>
        </w:rPr>
      </w:pPr>
      <w:r w:rsidRPr="008A3409">
        <w:rPr>
          <w:rFonts w:asciiTheme="majorHAnsi" w:eastAsia="Times New Roman" w:hAnsiTheme="majorHAnsi" w:cstheme="majorHAnsi"/>
          <w:sz w:val="22"/>
          <w:szCs w:val="22"/>
          <w:lang w:val="pl-PL"/>
        </w:rPr>
        <w:t>nazwę beneficjenta: Narodowy Instytut Onkolog</w:t>
      </w:r>
      <w:r>
        <w:rPr>
          <w:rFonts w:asciiTheme="majorHAnsi" w:eastAsia="Times New Roman" w:hAnsiTheme="majorHAnsi" w:cstheme="majorHAnsi"/>
          <w:sz w:val="22"/>
          <w:szCs w:val="22"/>
          <w:lang w:val="pl-PL"/>
        </w:rPr>
        <w:t>ii im. M. Skłodowskiej-Curie Państwowy Instytut Badawczy</w:t>
      </w:r>
      <w:r w:rsidRPr="008A3409">
        <w:rPr>
          <w:rFonts w:asciiTheme="majorHAnsi" w:eastAsia="Times New Roman" w:hAnsiTheme="majorHAnsi" w:cstheme="majorHAnsi"/>
          <w:sz w:val="22"/>
          <w:szCs w:val="22"/>
          <w:lang w:val="pl-PL"/>
        </w:rPr>
        <w:t xml:space="preserve"> Oddział w Gliwicach</w:t>
      </w:r>
      <w:r>
        <w:rPr>
          <w:rFonts w:asciiTheme="majorHAnsi" w:eastAsia="Times New Roman" w:hAnsiTheme="majorHAnsi" w:cstheme="majorHAnsi"/>
          <w:sz w:val="22"/>
          <w:szCs w:val="22"/>
          <w:lang w:val="pl-PL"/>
        </w:rPr>
        <w:t>,</w:t>
      </w:r>
    </w:p>
    <w:p w14:paraId="2BCF7375" w14:textId="40A5FF91" w:rsidR="008A3409" w:rsidRPr="008A3409" w:rsidRDefault="008A3409" w:rsidP="008A3409">
      <w:pPr>
        <w:numPr>
          <w:ilvl w:val="0"/>
          <w:numId w:val="2"/>
        </w:numPr>
        <w:spacing w:after="120" w:line="276" w:lineRule="auto"/>
        <w:contextualSpacing/>
        <w:jc w:val="both"/>
        <w:rPr>
          <w:rFonts w:asciiTheme="majorHAnsi" w:eastAsia="Times New Roman" w:hAnsiTheme="majorHAnsi" w:cstheme="majorHAnsi"/>
          <w:sz w:val="22"/>
          <w:szCs w:val="22"/>
          <w:lang w:val="pl-PL"/>
        </w:rPr>
      </w:pPr>
      <w:r w:rsidRPr="008A3409">
        <w:rPr>
          <w:rFonts w:asciiTheme="majorHAnsi" w:eastAsia="Times New Roman" w:hAnsiTheme="majorHAnsi" w:cstheme="majorHAnsi"/>
          <w:sz w:val="22"/>
          <w:szCs w:val="22"/>
          <w:lang w:val="pl-PL"/>
        </w:rPr>
        <w:t xml:space="preserve">tytuł projektu: </w:t>
      </w:r>
      <w:r>
        <w:rPr>
          <w:rFonts w:asciiTheme="majorHAnsi" w:eastAsia="Times New Roman" w:hAnsiTheme="majorHAnsi" w:cstheme="majorHAnsi"/>
          <w:sz w:val="22"/>
          <w:szCs w:val="22"/>
          <w:lang w:val="pl-PL"/>
        </w:rPr>
        <w:t xml:space="preserve">skrócony tytuł przedsięwzięcia w jednym, dwóch lub trzech wierszach (max 150 znaków): </w:t>
      </w:r>
      <w:r w:rsidRPr="008A3409">
        <w:rPr>
          <w:rFonts w:asciiTheme="majorHAnsi" w:hAnsiTheme="majorHAnsi" w:cstheme="majorHAnsi"/>
          <w:sz w:val="22"/>
          <w:szCs w:val="22"/>
        </w:rPr>
        <w:t>„Optymalizacja realizacji leczenia promieniami popr</w:t>
      </w:r>
      <w:r>
        <w:rPr>
          <w:rFonts w:asciiTheme="majorHAnsi" w:hAnsiTheme="majorHAnsi" w:cstheme="majorHAnsi"/>
          <w:sz w:val="22"/>
          <w:szCs w:val="22"/>
        </w:rPr>
        <w:t xml:space="preserve">zez opracowanie i udostępnienie </w:t>
      </w:r>
      <w:r w:rsidRPr="008A3409">
        <w:rPr>
          <w:rFonts w:asciiTheme="majorHAnsi" w:hAnsiTheme="majorHAnsi" w:cstheme="majorHAnsi"/>
          <w:sz w:val="22"/>
          <w:szCs w:val="22"/>
        </w:rPr>
        <w:t>wystandaryzowanych narzędzi i przeprowadzenie specjalistycznych szkoleń”</w:t>
      </w:r>
      <w:r>
        <w:rPr>
          <w:rFonts w:asciiTheme="majorHAnsi" w:hAnsiTheme="majorHAnsi" w:cstheme="majorHAnsi"/>
          <w:sz w:val="22"/>
          <w:szCs w:val="22"/>
        </w:rPr>
        <w:t>,</w:t>
      </w:r>
    </w:p>
    <w:p w14:paraId="16A4D1C7" w14:textId="5D207143" w:rsidR="008A3409" w:rsidRPr="008A3409" w:rsidRDefault="008A3409" w:rsidP="008A3409">
      <w:pPr>
        <w:numPr>
          <w:ilvl w:val="0"/>
          <w:numId w:val="2"/>
        </w:numPr>
        <w:spacing w:after="120" w:line="276" w:lineRule="auto"/>
        <w:contextualSpacing/>
        <w:jc w:val="both"/>
        <w:rPr>
          <w:rFonts w:asciiTheme="majorHAnsi" w:eastAsia="Times New Roman" w:hAnsiTheme="majorHAnsi" w:cstheme="majorHAnsi"/>
          <w:sz w:val="22"/>
          <w:szCs w:val="22"/>
          <w:lang w:val="pl-PL"/>
        </w:rPr>
      </w:pPr>
      <w:r>
        <w:rPr>
          <w:rFonts w:asciiTheme="majorHAnsi" w:hAnsiTheme="majorHAnsi" w:cstheme="majorHAnsi"/>
          <w:sz w:val="22"/>
          <w:szCs w:val="22"/>
        </w:rPr>
        <w:t>wysokość dofinansowania projektu z Unii Europejskiej,</w:t>
      </w:r>
    </w:p>
    <w:p w14:paraId="508D1BC8" w14:textId="77777777" w:rsidR="008A3409" w:rsidRPr="008A3409" w:rsidRDefault="008A3409" w:rsidP="008A3409">
      <w:pPr>
        <w:numPr>
          <w:ilvl w:val="0"/>
          <w:numId w:val="2"/>
        </w:numPr>
        <w:spacing w:after="120" w:line="276" w:lineRule="auto"/>
        <w:contextualSpacing/>
        <w:jc w:val="both"/>
        <w:rPr>
          <w:rFonts w:asciiTheme="majorHAnsi" w:eastAsia="Times New Roman" w:hAnsiTheme="majorHAnsi" w:cstheme="majorHAnsi"/>
          <w:sz w:val="22"/>
          <w:szCs w:val="22"/>
          <w:lang w:val="pl-PL"/>
        </w:rPr>
      </w:pPr>
      <w:r w:rsidRPr="008A3409">
        <w:rPr>
          <w:rFonts w:asciiTheme="majorHAnsi" w:eastAsia="Times New Roman" w:hAnsiTheme="majorHAnsi" w:cstheme="majorHAnsi"/>
          <w:sz w:val="22"/>
          <w:szCs w:val="22"/>
          <w:lang w:val="pl-PL"/>
        </w:rPr>
        <w:t>adres strony www.mapadotacji.gov.pl.</w:t>
      </w:r>
    </w:p>
    <w:p w14:paraId="650F1CC1" w14:textId="59B98ECF" w:rsidR="008A3409" w:rsidRPr="008A3409" w:rsidRDefault="008A3409" w:rsidP="008A3409">
      <w:pPr>
        <w:spacing w:after="120" w:line="276" w:lineRule="auto"/>
        <w:jc w:val="both"/>
        <w:rPr>
          <w:rFonts w:asciiTheme="majorHAnsi" w:eastAsia="Times New Roman" w:hAnsiTheme="majorHAnsi" w:cstheme="majorHAnsi"/>
          <w:b/>
          <w:sz w:val="22"/>
          <w:szCs w:val="22"/>
          <w:lang w:val="pl-PL"/>
        </w:rPr>
      </w:pPr>
      <w:r w:rsidRPr="008A3409">
        <w:rPr>
          <w:rFonts w:asciiTheme="majorHAnsi" w:eastAsia="Times New Roman" w:hAnsiTheme="majorHAnsi" w:cstheme="majorHAnsi"/>
          <w:b/>
          <w:sz w:val="22"/>
          <w:szCs w:val="22"/>
          <w:lang w:val="pl-PL"/>
        </w:rPr>
        <w:t>Wymiary: 80 x 40 cm</w:t>
      </w:r>
    </w:p>
    <w:p w14:paraId="0FCF159F" w14:textId="60904771" w:rsidR="008A3409" w:rsidRDefault="008A3409" w:rsidP="008A3409">
      <w:pPr>
        <w:spacing w:after="120"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pl-PL"/>
        </w:rPr>
      </w:pPr>
      <w:r w:rsidRPr="008A3409">
        <w:rPr>
          <w:rFonts w:asciiTheme="majorHAnsi" w:eastAsia="Times New Roman" w:hAnsiTheme="majorHAnsi" w:cstheme="majorHAnsi"/>
          <w:b/>
          <w:sz w:val="22"/>
          <w:szCs w:val="22"/>
          <w:lang w:val="pl-PL"/>
        </w:rPr>
        <w:t>Materiał:</w:t>
      </w:r>
      <w:r w:rsidRPr="008A3409">
        <w:rPr>
          <w:rFonts w:asciiTheme="majorHAnsi" w:eastAsia="Times New Roman" w:hAnsiTheme="majorHAnsi" w:cstheme="majorHAnsi"/>
          <w:sz w:val="22"/>
          <w:szCs w:val="22"/>
          <w:lang w:val="pl-PL"/>
        </w:rPr>
        <w:t xml:space="preserve"> tablica wykonana z płyty PCV o grubości minimum 3 mm (trwała i odporna na warunki atmosferyczne).</w:t>
      </w:r>
      <w:r>
        <w:rPr>
          <w:rFonts w:asciiTheme="majorHAnsi" w:eastAsia="Times New Roman" w:hAnsiTheme="majorHAnsi" w:cstheme="majorHAnsi"/>
          <w:sz w:val="22"/>
          <w:szCs w:val="22"/>
          <w:lang w:val="pl-PL"/>
        </w:rPr>
        <w:t xml:space="preserve"> </w:t>
      </w:r>
    </w:p>
    <w:p w14:paraId="1A11928B" w14:textId="2E2ED861" w:rsidR="008A3409" w:rsidRPr="008A3409" w:rsidRDefault="008A3409" w:rsidP="008A3409">
      <w:pPr>
        <w:spacing w:after="120"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pl-PL"/>
        </w:rPr>
      </w:pPr>
      <w:r>
        <w:rPr>
          <w:rFonts w:asciiTheme="majorHAnsi" w:eastAsia="Times New Roman" w:hAnsiTheme="majorHAnsi" w:cstheme="majorHAnsi"/>
          <w:sz w:val="22"/>
          <w:szCs w:val="22"/>
          <w:lang w:val="pl-PL"/>
        </w:rPr>
        <w:t>Tablica musi być wykonana wg wzoru załączonego do niniejszego zapytania</w:t>
      </w:r>
      <w:r w:rsidR="000C311B">
        <w:rPr>
          <w:rFonts w:asciiTheme="majorHAnsi" w:eastAsia="Times New Roman" w:hAnsiTheme="majorHAnsi" w:cstheme="majorHAnsi"/>
          <w:sz w:val="22"/>
          <w:szCs w:val="22"/>
          <w:lang w:val="pl-PL"/>
        </w:rPr>
        <w:t xml:space="preserve"> (zał. nr 4)</w:t>
      </w:r>
      <w:r>
        <w:rPr>
          <w:rFonts w:asciiTheme="majorHAnsi" w:eastAsia="Times New Roman" w:hAnsiTheme="majorHAnsi" w:cstheme="majorHAnsi"/>
          <w:sz w:val="22"/>
          <w:szCs w:val="22"/>
          <w:lang w:val="pl-PL"/>
        </w:rPr>
        <w:t xml:space="preserve"> – wzór tablicy jest obowiązkowy, tzn. poza uzupełnianiem treści we wskazanych polach, nie można go modyfikować, dodawać innych znaków, informacji itp.</w:t>
      </w:r>
    </w:p>
    <w:p w14:paraId="167D31C2" w14:textId="77777777" w:rsidR="008A3409" w:rsidRPr="008A3409" w:rsidRDefault="008A3409" w:rsidP="008A3409">
      <w:pPr>
        <w:rPr>
          <w:rFonts w:asciiTheme="majorHAnsi" w:hAnsiTheme="majorHAnsi" w:cstheme="majorHAnsi"/>
          <w:b/>
          <w:sz w:val="22"/>
          <w:szCs w:val="22"/>
          <w:lang w:val="pl-PL"/>
        </w:rPr>
      </w:pPr>
      <w:r w:rsidRPr="008A3409">
        <w:rPr>
          <w:rFonts w:asciiTheme="majorHAnsi" w:hAnsiTheme="majorHAnsi" w:cstheme="majorHAnsi"/>
          <w:b/>
          <w:sz w:val="22"/>
          <w:szCs w:val="22"/>
          <w:lang w:val="pl-PL"/>
        </w:rPr>
        <w:t>Przed przekazaniem do produkcji należy przekazać projekt wykonania do akceptacji zamawiającego.</w:t>
      </w:r>
    </w:p>
    <w:p w14:paraId="5BEA8D68" w14:textId="77777777" w:rsidR="008A3409" w:rsidRPr="008A3409" w:rsidRDefault="008A3409" w:rsidP="008A3409">
      <w:pPr>
        <w:suppressAutoHyphens/>
        <w:spacing w:after="160" w:line="276" w:lineRule="auto"/>
        <w:contextualSpacing/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14:paraId="503FB5E2" w14:textId="77777777" w:rsidR="008A3409" w:rsidRPr="008A3409" w:rsidRDefault="008A3409" w:rsidP="008A3409">
      <w:pPr>
        <w:suppressAutoHyphens/>
        <w:spacing w:after="160" w:line="276" w:lineRule="auto"/>
        <w:contextualSpacing/>
        <w:rPr>
          <w:rFonts w:asciiTheme="majorHAnsi" w:hAnsiTheme="majorHAnsi" w:cstheme="majorHAnsi"/>
          <w:sz w:val="22"/>
          <w:szCs w:val="22"/>
          <w:lang w:val="pl-PL"/>
        </w:rPr>
      </w:pPr>
      <w:r w:rsidRPr="008A3409">
        <w:rPr>
          <w:rFonts w:asciiTheme="majorHAnsi" w:hAnsiTheme="majorHAnsi" w:cstheme="majorHAnsi"/>
          <w:sz w:val="22"/>
          <w:szCs w:val="22"/>
          <w:lang w:val="pl-PL"/>
        </w:rPr>
        <w:t>1. Składam ofertę  na wykonanie przedmiotu zamówienia w  zakresie określonym powyżej na kwotę:</w:t>
      </w:r>
    </w:p>
    <w:p w14:paraId="3731768B" w14:textId="77777777" w:rsidR="008A3409" w:rsidRPr="008A3409" w:rsidRDefault="008A3409" w:rsidP="008A3409">
      <w:pPr>
        <w:suppressAutoHyphens/>
        <w:spacing w:after="160" w:line="276" w:lineRule="auto"/>
        <w:contextualSpacing/>
        <w:rPr>
          <w:rFonts w:asciiTheme="majorHAnsi" w:hAnsiTheme="majorHAnsi" w:cstheme="majorHAnsi"/>
          <w:sz w:val="22"/>
          <w:szCs w:val="22"/>
          <w:lang w:val="pl-PL"/>
        </w:rPr>
      </w:pPr>
      <w:r w:rsidRPr="008A3409">
        <w:rPr>
          <w:rFonts w:asciiTheme="majorHAnsi" w:hAnsiTheme="majorHAnsi" w:cstheme="majorHAnsi"/>
          <w:sz w:val="22"/>
          <w:szCs w:val="22"/>
          <w:lang w:val="pl-PL"/>
        </w:rPr>
        <w:t xml:space="preserve">Wartość ogólna netto:………………………...…….......……………….PLN słownie…………………………………………………................……………………………..……..PLN </w:t>
      </w:r>
    </w:p>
    <w:p w14:paraId="7F9D8B5C" w14:textId="77777777" w:rsidR="008A3409" w:rsidRPr="008A3409" w:rsidRDefault="008A3409" w:rsidP="008A3409">
      <w:pPr>
        <w:suppressAutoHyphens/>
        <w:spacing w:after="160" w:line="276" w:lineRule="auto"/>
        <w:contextualSpacing/>
        <w:rPr>
          <w:rFonts w:asciiTheme="majorHAnsi" w:hAnsiTheme="majorHAnsi" w:cstheme="majorHAnsi"/>
          <w:sz w:val="22"/>
          <w:szCs w:val="22"/>
          <w:lang w:val="pl-PL"/>
        </w:rPr>
      </w:pPr>
      <w:r w:rsidRPr="008A3409">
        <w:rPr>
          <w:rFonts w:asciiTheme="majorHAnsi" w:hAnsiTheme="majorHAnsi" w:cstheme="majorHAnsi"/>
          <w:sz w:val="22"/>
          <w:szCs w:val="22"/>
          <w:lang w:val="pl-PL"/>
        </w:rPr>
        <w:lastRenderedPageBreak/>
        <w:t xml:space="preserve">Wartość podatku VAT:………………………...........……………………PLN </w:t>
      </w:r>
      <w:r w:rsidRPr="008A3409">
        <w:rPr>
          <w:rFonts w:asciiTheme="majorHAnsi" w:hAnsiTheme="majorHAnsi" w:cstheme="majorHAnsi"/>
          <w:sz w:val="22"/>
          <w:szCs w:val="22"/>
          <w:lang w:val="pl-PL"/>
        </w:rPr>
        <w:br/>
        <w:t xml:space="preserve">słownie …………………………………………………………...................………………….…….PLN  </w:t>
      </w:r>
    </w:p>
    <w:p w14:paraId="59F83298" w14:textId="77777777" w:rsidR="008A3409" w:rsidRPr="008A3409" w:rsidRDefault="008A3409" w:rsidP="008A3409">
      <w:pPr>
        <w:suppressAutoHyphens/>
        <w:spacing w:after="160" w:line="276" w:lineRule="auto"/>
        <w:contextualSpacing/>
        <w:rPr>
          <w:rFonts w:asciiTheme="majorHAnsi" w:hAnsiTheme="majorHAnsi" w:cstheme="majorHAnsi"/>
          <w:sz w:val="22"/>
          <w:szCs w:val="22"/>
          <w:lang w:val="pl-PL"/>
        </w:rPr>
      </w:pPr>
      <w:r w:rsidRPr="008A3409">
        <w:rPr>
          <w:rFonts w:asciiTheme="majorHAnsi" w:hAnsiTheme="majorHAnsi" w:cstheme="majorHAnsi"/>
          <w:sz w:val="22"/>
          <w:szCs w:val="22"/>
          <w:lang w:val="pl-PL"/>
        </w:rPr>
        <w:t xml:space="preserve">Wartość ogólna brutto:…………………………….........………….……PLN słownie………………………………………….……………………………………................……..PLN  </w:t>
      </w:r>
    </w:p>
    <w:p w14:paraId="21B9D9E5" w14:textId="77777777" w:rsidR="008A3409" w:rsidRPr="008A3409" w:rsidRDefault="008A3409" w:rsidP="008A3409">
      <w:pPr>
        <w:suppressAutoHyphens/>
        <w:spacing w:after="160" w:line="276" w:lineRule="auto"/>
        <w:contextualSpacing/>
        <w:rPr>
          <w:rFonts w:asciiTheme="majorHAnsi" w:hAnsiTheme="majorHAnsi" w:cstheme="majorHAnsi"/>
          <w:sz w:val="22"/>
          <w:szCs w:val="22"/>
          <w:lang w:val="pl-PL"/>
        </w:rPr>
      </w:pPr>
      <w:r w:rsidRPr="008A3409">
        <w:rPr>
          <w:rFonts w:asciiTheme="majorHAnsi" w:hAnsiTheme="majorHAnsi" w:cstheme="majorHAnsi"/>
          <w:sz w:val="22"/>
          <w:szCs w:val="22"/>
          <w:lang w:val="pl-PL"/>
        </w:rPr>
        <w:t>2. Oświadczam, że uważam się za związanego z niniejszą ofertą na okres……………………..( min. 30 dni) licząc od daty wyznaczonej jako termin składania ofert.</w:t>
      </w:r>
    </w:p>
    <w:p w14:paraId="71E8F683" w14:textId="77777777" w:rsidR="008A3409" w:rsidRPr="008A3409" w:rsidRDefault="008A3409" w:rsidP="008A3409">
      <w:pPr>
        <w:suppressAutoHyphens/>
        <w:spacing w:after="160" w:line="276" w:lineRule="auto"/>
        <w:contextualSpacing/>
        <w:rPr>
          <w:rFonts w:asciiTheme="majorHAnsi" w:hAnsiTheme="majorHAnsi" w:cstheme="majorHAnsi"/>
          <w:sz w:val="22"/>
          <w:szCs w:val="22"/>
          <w:lang w:val="pl-PL"/>
        </w:rPr>
      </w:pPr>
      <w:r w:rsidRPr="008A3409">
        <w:rPr>
          <w:rFonts w:asciiTheme="majorHAnsi" w:hAnsiTheme="majorHAnsi" w:cstheme="majorHAnsi"/>
          <w:sz w:val="22"/>
          <w:szCs w:val="22"/>
          <w:lang w:val="pl-PL"/>
        </w:rPr>
        <w:t>3. Termin płatności: 30 dni od daty dostarczenia Zamawiającemu prawidłowo wystawionej faktury.</w:t>
      </w:r>
    </w:p>
    <w:p w14:paraId="1145F501" w14:textId="7BDC5D76" w:rsidR="008A3409" w:rsidRPr="008A3409" w:rsidRDefault="008A3409" w:rsidP="008A3409">
      <w:pPr>
        <w:suppressAutoHyphens/>
        <w:spacing w:after="160" w:line="276" w:lineRule="auto"/>
        <w:contextualSpacing/>
        <w:rPr>
          <w:rFonts w:asciiTheme="majorHAnsi" w:hAnsiTheme="majorHAnsi" w:cstheme="majorHAnsi"/>
          <w:sz w:val="22"/>
          <w:szCs w:val="22"/>
          <w:lang w:val="pl-PL"/>
        </w:rPr>
      </w:pPr>
      <w:r w:rsidRPr="008A3409">
        <w:rPr>
          <w:rFonts w:asciiTheme="majorHAnsi" w:hAnsiTheme="majorHAnsi" w:cstheme="majorHAnsi"/>
          <w:sz w:val="22"/>
          <w:szCs w:val="22"/>
          <w:lang w:val="pl-PL"/>
        </w:rPr>
        <w:t>4. Termin realizacji zamówienia : .......................... (</w:t>
      </w:r>
      <w:r w:rsidR="00DE4E36">
        <w:rPr>
          <w:rFonts w:asciiTheme="majorHAnsi" w:hAnsiTheme="majorHAnsi" w:cstheme="majorHAnsi"/>
          <w:sz w:val="22"/>
          <w:szCs w:val="22"/>
          <w:lang w:val="pl-PL"/>
        </w:rPr>
        <w:t xml:space="preserve">wymagany termin realizacji </w:t>
      </w:r>
      <w:r w:rsidR="00DE4E36" w:rsidRPr="00DE4E36">
        <w:rPr>
          <w:rFonts w:asciiTheme="majorHAnsi" w:hAnsiTheme="majorHAnsi" w:cstheme="majorHAnsi"/>
          <w:b/>
          <w:sz w:val="22"/>
          <w:szCs w:val="22"/>
          <w:lang w:val="pl-PL"/>
        </w:rPr>
        <w:t>do 7</w:t>
      </w:r>
      <w:r w:rsidRPr="00DE4E36">
        <w:rPr>
          <w:rFonts w:asciiTheme="majorHAnsi" w:hAnsiTheme="majorHAnsi" w:cstheme="majorHAnsi"/>
          <w:b/>
          <w:sz w:val="22"/>
          <w:szCs w:val="22"/>
          <w:lang w:val="pl-PL"/>
        </w:rPr>
        <w:t xml:space="preserve"> dni kalendarzowych</w:t>
      </w:r>
      <w:r w:rsidRPr="008A3409">
        <w:rPr>
          <w:rFonts w:asciiTheme="majorHAnsi" w:hAnsiTheme="majorHAnsi" w:cstheme="majorHAnsi"/>
          <w:sz w:val="22"/>
          <w:szCs w:val="22"/>
          <w:lang w:val="pl-PL"/>
        </w:rPr>
        <w:t xml:space="preserve"> od daty złożenia zamówienia.)      </w:t>
      </w:r>
    </w:p>
    <w:p w14:paraId="43D4F31E" w14:textId="77777777" w:rsidR="008A3409" w:rsidRPr="008A3409" w:rsidRDefault="008A3409" w:rsidP="008A3409">
      <w:pPr>
        <w:suppressAutoHyphens/>
        <w:spacing w:after="160" w:line="276" w:lineRule="auto"/>
        <w:contextualSpacing/>
        <w:rPr>
          <w:rFonts w:asciiTheme="majorHAnsi" w:hAnsiTheme="majorHAnsi" w:cstheme="majorHAnsi"/>
          <w:sz w:val="22"/>
          <w:szCs w:val="22"/>
          <w:lang w:val="pl-PL"/>
        </w:rPr>
      </w:pPr>
      <w:r w:rsidRPr="008A3409">
        <w:rPr>
          <w:rFonts w:asciiTheme="majorHAnsi" w:hAnsiTheme="majorHAnsi" w:cstheme="majorHAnsi"/>
          <w:sz w:val="22"/>
          <w:szCs w:val="22"/>
          <w:lang w:val="pl-PL"/>
        </w:rPr>
        <w:t>5. Termin gwarancji: ...............................(wymagamy gwarancji nie mniej niż 24 miesiące).</w:t>
      </w:r>
    </w:p>
    <w:p w14:paraId="5B7F91E0" w14:textId="77777777" w:rsidR="008A3409" w:rsidRPr="008A3409" w:rsidRDefault="008A3409" w:rsidP="008A3409">
      <w:pPr>
        <w:suppressAutoHyphens/>
        <w:spacing w:after="160" w:line="276" w:lineRule="auto"/>
        <w:contextualSpacing/>
        <w:rPr>
          <w:rFonts w:asciiTheme="majorHAnsi" w:hAnsiTheme="majorHAnsi" w:cstheme="majorHAnsi"/>
          <w:sz w:val="22"/>
          <w:szCs w:val="22"/>
          <w:lang w:val="pl-PL"/>
        </w:rPr>
      </w:pPr>
      <w:r w:rsidRPr="008A3409">
        <w:rPr>
          <w:rFonts w:asciiTheme="majorHAnsi" w:hAnsiTheme="majorHAnsi" w:cstheme="majorHAnsi"/>
          <w:sz w:val="22"/>
          <w:szCs w:val="22"/>
          <w:lang w:val="pl-PL"/>
        </w:rPr>
        <w:t>6. Oświadczam, że podana kwota zawiera wszystkie koszty realizacji przedmiotu zamówienia w tym w szczególności koszty transportu i dostawy.</w:t>
      </w:r>
    </w:p>
    <w:p w14:paraId="480C1F42" w14:textId="77777777" w:rsidR="008A3409" w:rsidRPr="008A3409" w:rsidRDefault="008A3409" w:rsidP="008A3409">
      <w:pPr>
        <w:suppressAutoHyphens/>
        <w:spacing w:after="160" w:line="276" w:lineRule="auto"/>
        <w:contextualSpacing/>
        <w:rPr>
          <w:rFonts w:asciiTheme="majorHAnsi" w:hAnsiTheme="majorHAnsi" w:cstheme="majorHAnsi"/>
          <w:sz w:val="22"/>
          <w:szCs w:val="22"/>
          <w:lang w:val="pl-PL"/>
        </w:rPr>
      </w:pPr>
      <w:r w:rsidRPr="008A3409">
        <w:rPr>
          <w:rFonts w:asciiTheme="majorHAnsi" w:hAnsiTheme="majorHAnsi" w:cstheme="majorHAnsi"/>
          <w:sz w:val="22"/>
          <w:szCs w:val="22"/>
          <w:lang w:val="pl-PL"/>
        </w:rPr>
        <w:t>7. Oświadczam, że zapoznałam/-em się z treścią ww. zapytania cenowego i akceptuję jego postanowienia; przedstawiona cena zawiera wszystkie koszty i składniki związane z wykonywaniem zamówienia; nie jestem powiązana/y osobowo lub kapitałowo z Zamawiającym, zgodnie z treścią Zapytania cenowego, tj. 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Wykonawcy, polegające w szczególności na:</w:t>
      </w:r>
    </w:p>
    <w:p w14:paraId="1417FB80" w14:textId="77777777" w:rsidR="008A3409" w:rsidRPr="008A3409" w:rsidRDefault="008A3409" w:rsidP="008A3409">
      <w:pPr>
        <w:suppressAutoHyphens/>
        <w:spacing w:after="160" w:line="276" w:lineRule="auto"/>
        <w:contextualSpacing/>
        <w:rPr>
          <w:rFonts w:asciiTheme="majorHAnsi" w:hAnsiTheme="majorHAnsi" w:cstheme="majorHAnsi"/>
          <w:sz w:val="22"/>
          <w:szCs w:val="22"/>
          <w:lang w:val="pl-PL"/>
        </w:rPr>
      </w:pPr>
      <w:r w:rsidRPr="008A3409">
        <w:rPr>
          <w:rFonts w:asciiTheme="majorHAnsi" w:hAnsiTheme="majorHAnsi" w:cstheme="majorHAnsi"/>
          <w:sz w:val="22"/>
          <w:szCs w:val="22"/>
          <w:lang w:val="pl-PL"/>
        </w:rPr>
        <w:t>a) uczestniczeniu w spółce jako wspólnik spółki cywilnej lub spółki osobowej, posiadaniu co najmniej 10% udziałów lub akcji, o ile niższy próg nie wynika z przepisów prawa;</w:t>
      </w:r>
    </w:p>
    <w:p w14:paraId="77180CC7" w14:textId="77777777" w:rsidR="008A3409" w:rsidRPr="008A3409" w:rsidRDefault="008A3409" w:rsidP="008A3409">
      <w:pPr>
        <w:suppressAutoHyphens/>
        <w:spacing w:after="160" w:line="276" w:lineRule="auto"/>
        <w:contextualSpacing/>
        <w:rPr>
          <w:rFonts w:asciiTheme="majorHAnsi" w:hAnsiTheme="majorHAnsi" w:cstheme="majorHAnsi"/>
          <w:sz w:val="22"/>
          <w:szCs w:val="22"/>
          <w:lang w:val="pl-PL"/>
        </w:rPr>
      </w:pPr>
      <w:r w:rsidRPr="008A3409">
        <w:rPr>
          <w:rFonts w:asciiTheme="majorHAnsi" w:hAnsiTheme="majorHAnsi" w:cstheme="majorHAnsi"/>
          <w:sz w:val="22"/>
          <w:szCs w:val="22"/>
          <w:lang w:val="pl-PL"/>
        </w:rPr>
        <w:t>b) pełnieniu funkcji członka organu nadzorczego lub zarządzającego, prokurenta, pełnomocnika;</w:t>
      </w:r>
    </w:p>
    <w:p w14:paraId="70AF1FBB" w14:textId="77777777" w:rsidR="008A3409" w:rsidRPr="008A3409" w:rsidRDefault="008A3409" w:rsidP="008A3409">
      <w:pPr>
        <w:suppressAutoHyphens/>
        <w:spacing w:after="160" w:line="276" w:lineRule="auto"/>
        <w:contextualSpacing/>
        <w:rPr>
          <w:rFonts w:asciiTheme="majorHAnsi" w:hAnsiTheme="majorHAnsi" w:cstheme="majorHAnsi"/>
          <w:sz w:val="22"/>
          <w:szCs w:val="22"/>
          <w:lang w:val="pl-PL"/>
        </w:rPr>
      </w:pPr>
      <w:r w:rsidRPr="008A3409">
        <w:rPr>
          <w:rFonts w:asciiTheme="majorHAnsi" w:hAnsiTheme="majorHAnsi" w:cstheme="majorHAnsi"/>
          <w:sz w:val="22"/>
          <w:szCs w:val="22"/>
          <w:lang w:val="pl-PL"/>
        </w:rPr>
        <w:t xml:space="preserve">c) pozostawaniu w związku małżeńskim, w stosunku pokrewieństwa lub powinowactwa w linii prostej, pokrewieństwa lub powinowactwa w linii bocznej do  drugiego stopnia lub związaniu z tytułu przysposobienia, opieki lub kurateli albo pozostawaniu we wspólnym pożyciu z wykonawcą , jego zastępcą prawnym lub członkami organów zarządzających lub organów nadzorczych wykonawców ubiegających się o udzielenie zamówienia, </w:t>
      </w:r>
    </w:p>
    <w:p w14:paraId="09614970" w14:textId="77777777" w:rsidR="008A3409" w:rsidRPr="008A3409" w:rsidRDefault="008A3409" w:rsidP="008A3409">
      <w:pPr>
        <w:suppressAutoHyphens/>
        <w:spacing w:after="160" w:line="276" w:lineRule="auto"/>
        <w:contextualSpacing/>
        <w:rPr>
          <w:rFonts w:asciiTheme="majorHAnsi" w:hAnsiTheme="majorHAnsi" w:cstheme="majorHAnsi"/>
          <w:sz w:val="22"/>
          <w:szCs w:val="22"/>
          <w:lang w:val="pl-PL"/>
        </w:rPr>
      </w:pPr>
      <w:r w:rsidRPr="008A3409">
        <w:rPr>
          <w:rFonts w:asciiTheme="majorHAnsi" w:hAnsiTheme="majorHAnsi" w:cstheme="majorHAnsi"/>
          <w:sz w:val="22"/>
          <w:szCs w:val="22"/>
          <w:lang w:val="pl-PL"/>
        </w:rPr>
        <w:t>d) pozostawaniu z w takim stosunku prawnym lub faktycznym, że istnieje uzasadniona wątpliwość co do ich bezstronności lub niezależności w związku z postępowaniem o udzielenie zamówienia.</w:t>
      </w:r>
      <w:r w:rsidRPr="008A3409">
        <w:rPr>
          <w:rFonts w:asciiTheme="majorHAnsi" w:hAnsiTheme="majorHAnsi" w:cstheme="majorHAnsi"/>
          <w:sz w:val="22"/>
          <w:szCs w:val="22"/>
          <w:lang w:val="pl-PL"/>
        </w:rPr>
        <w:tab/>
      </w:r>
      <w:r w:rsidRPr="008A3409">
        <w:rPr>
          <w:rFonts w:asciiTheme="majorHAnsi" w:hAnsiTheme="majorHAnsi" w:cstheme="majorHAnsi"/>
          <w:sz w:val="22"/>
          <w:szCs w:val="22"/>
          <w:lang w:val="pl-PL"/>
        </w:rPr>
        <w:tab/>
      </w:r>
      <w:r w:rsidRPr="008A3409">
        <w:rPr>
          <w:rFonts w:asciiTheme="majorHAnsi" w:hAnsiTheme="majorHAnsi" w:cstheme="majorHAnsi"/>
          <w:sz w:val="22"/>
          <w:szCs w:val="22"/>
          <w:lang w:val="pl-PL"/>
        </w:rPr>
        <w:tab/>
      </w:r>
      <w:r w:rsidRPr="008A3409">
        <w:rPr>
          <w:rFonts w:asciiTheme="majorHAnsi" w:hAnsiTheme="majorHAnsi" w:cstheme="majorHAnsi"/>
          <w:sz w:val="22"/>
          <w:szCs w:val="22"/>
          <w:lang w:val="pl-PL"/>
        </w:rPr>
        <w:tab/>
      </w:r>
      <w:r w:rsidRPr="008A3409">
        <w:rPr>
          <w:rFonts w:asciiTheme="majorHAnsi" w:hAnsiTheme="majorHAnsi" w:cstheme="majorHAnsi"/>
          <w:sz w:val="22"/>
          <w:szCs w:val="22"/>
          <w:lang w:val="pl-PL"/>
        </w:rPr>
        <w:tab/>
      </w:r>
      <w:r w:rsidRPr="008A3409">
        <w:rPr>
          <w:rFonts w:asciiTheme="majorHAnsi" w:hAnsiTheme="majorHAnsi" w:cstheme="majorHAnsi"/>
          <w:sz w:val="22"/>
          <w:szCs w:val="22"/>
          <w:lang w:val="pl-PL"/>
        </w:rPr>
        <w:tab/>
      </w:r>
      <w:r w:rsidRPr="008A3409">
        <w:rPr>
          <w:rFonts w:asciiTheme="majorHAnsi" w:hAnsiTheme="majorHAnsi" w:cstheme="majorHAnsi"/>
          <w:sz w:val="22"/>
          <w:szCs w:val="22"/>
          <w:lang w:val="pl-PL"/>
        </w:rPr>
        <w:tab/>
      </w:r>
      <w:r w:rsidRPr="008A3409">
        <w:rPr>
          <w:rFonts w:asciiTheme="majorHAnsi" w:hAnsiTheme="majorHAnsi" w:cstheme="majorHAnsi"/>
          <w:sz w:val="22"/>
          <w:szCs w:val="22"/>
          <w:lang w:val="pl-PL"/>
        </w:rPr>
        <w:tab/>
      </w:r>
    </w:p>
    <w:p w14:paraId="00000072" w14:textId="77777777" w:rsidR="00D01B45" w:rsidRPr="008A3409" w:rsidRDefault="00D01B45" w:rsidP="008A3409">
      <w:pPr>
        <w:rPr>
          <w:rFonts w:asciiTheme="majorHAnsi" w:hAnsiTheme="majorHAnsi" w:cstheme="majorHAnsi"/>
          <w:sz w:val="22"/>
          <w:szCs w:val="22"/>
        </w:rPr>
      </w:pPr>
    </w:p>
    <w:sectPr w:rsidR="00D01B45" w:rsidRPr="008A3409">
      <w:headerReference w:type="default" r:id="rId8"/>
      <w:footerReference w:type="default" r:id="rId9"/>
      <w:pgSz w:w="11906" w:h="16838"/>
      <w:pgMar w:top="284" w:right="707" w:bottom="284" w:left="1134" w:header="567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2815DF" w14:textId="77777777" w:rsidR="00E14CFC" w:rsidRDefault="00E14CFC">
      <w:r>
        <w:separator/>
      </w:r>
    </w:p>
  </w:endnote>
  <w:endnote w:type="continuationSeparator" w:id="0">
    <w:p w14:paraId="6A623AAF" w14:textId="77777777" w:rsidR="00E14CFC" w:rsidRDefault="00E14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002899CF-A1BD-4046-B793-3291DBFD6AC5}"/>
    <w:embedBold r:id="rId2" w:fontKey="{10E8CB86-3638-440E-B44E-F9AD4AC1DFE7}"/>
    <w:embedBoldItalic r:id="rId3" w:fontKey="{D5635A96-4414-4482-B6C5-3B41D3964750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9369D2CF-FC03-4F28-8809-E1C9C4D8490B}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54D7C7A2-7222-40E5-A268-DF0E1B58C80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98" w14:textId="77777777" w:rsidR="00D01B45" w:rsidRDefault="00D01B45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2"/>
        <w:szCs w:val="22"/>
      </w:rPr>
    </w:pPr>
  </w:p>
  <w:p w14:paraId="00000199" w14:textId="77777777" w:rsidR="00D01B45" w:rsidRDefault="00E71942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 xml:space="preserve">Projekt </w:t>
    </w:r>
    <w:r>
      <w:rPr>
        <w:b/>
        <w:bCs/>
        <w:i/>
        <w:iCs/>
        <w:color w:val="000000"/>
      </w:rPr>
      <w:t xml:space="preserve">„Optymalizacja realizacji leczenia promieniami poprzez opracowanie i udostępnienie wystandaryzowanych narzędzi i przeprowadzenie specjalistycznych szkoleń” </w:t>
    </w:r>
    <w:r>
      <w:rPr>
        <w:color w:val="000000"/>
      </w:rPr>
      <w:t>dofinansowany z Programu Fundusze Europejskie dla Rozwoju Społecznego Priorytet FERS.04 Spójność społeczna i zdrowie Działanie 04.15 Skuteczny i odporny system ochrony zdrowia</w:t>
    </w:r>
  </w:p>
  <w:p w14:paraId="0000019A" w14:textId="77777777" w:rsidR="00D01B45" w:rsidRDefault="00E71942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 xml:space="preserve">FERS.04.15-IP.07-004/26. Umowa o dofinansowanie nr: </w:t>
    </w:r>
    <w:r>
      <w:rPr>
        <w:b/>
        <w:bCs/>
        <w:color w:val="000000"/>
      </w:rPr>
      <w:t>FERS.04.15-IP.07-0004/26/27/2026/583</w:t>
    </w:r>
  </w:p>
  <w:p w14:paraId="0000019B" w14:textId="77777777" w:rsidR="00D01B45" w:rsidRDefault="00D01B45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</w:p>
  <w:p w14:paraId="0000019C" w14:textId="77777777" w:rsidR="00D01B45" w:rsidRDefault="00D01B45">
    <w:pPr>
      <w:pBdr>
        <w:top w:val="nil"/>
        <w:left w:val="nil"/>
        <w:bottom w:val="nil"/>
        <w:right w:val="nil"/>
        <w:between w:val="nil"/>
      </w:pBdr>
      <w:rPr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C2E511" w14:textId="77777777" w:rsidR="00E14CFC" w:rsidRDefault="00E14CFC">
      <w:r>
        <w:separator/>
      </w:r>
    </w:p>
  </w:footnote>
  <w:footnote w:type="continuationSeparator" w:id="0">
    <w:p w14:paraId="29F53EC5" w14:textId="77777777" w:rsidR="00E14CFC" w:rsidRDefault="00E14C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97" w14:textId="77777777" w:rsidR="00D01B45" w:rsidRDefault="00E71942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  <w:sz w:val="22"/>
        <w:szCs w:val="22"/>
      </w:rPr>
    </w:pPr>
    <w:r>
      <w:rPr>
        <w:noProof/>
        <w:color w:val="000000"/>
        <w:sz w:val="22"/>
        <w:szCs w:val="22"/>
        <w:lang w:val="pl-PL"/>
      </w:rPr>
      <w:drawing>
        <wp:inline distT="0" distB="0" distL="114300" distR="114300" wp14:anchorId="79BB7934" wp14:editId="2825B24F">
          <wp:extent cx="6390640" cy="64833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90640" cy="6483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32892"/>
    <w:multiLevelType w:val="hybridMultilevel"/>
    <w:tmpl w:val="4A4A7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0A64AA"/>
    <w:multiLevelType w:val="multilevel"/>
    <w:tmpl w:val="492201BE"/>
    <w:lvl w:ilvl="0">
      <w:start w:val="1"/>
      <w:numFmt w:val="decimal"/>
      <w:lvlText w:val="%1."/>
      <w:lvlJc w:val="left"/>
      <w:pPr>
        <w:ind w:left="502" w:hanging="360"/>
      </w:pPr>
      <w:rPr>
        <w:b w:val="0"/>
        <w:bCs w:val="0"/>
        <w:sz w:val="21"/>
        <w:szCs w:val="21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B45"/>
    <w:rsid w:val="000C311B"/>
    <w:rsid w:val="00113488"/>
    <w:rsid w:val="003343BB"/>
    <w:rsid w:val="00336553"/>
    <w:rsid w:val="003B5CC3"/>
    <w:rsid w:val="003F488B"/>
    <w:rsid w:val="003F7208"/>
    <w:rsid w:val="005603C5"/>
    <w:rsid w:val="0056141F"/>
    <w:rsid w:val="00776E3D"/>
    <w:rsid w:val="008A3409"/>
    <w:rsid w:val="008B4C74"/>
    <w:rsid w:val="00946333"/>
    <w:rsid w:val="00BC36F9"/>
    <w:rsid w:val="00D01B45"/>
    <w:rsid w:val="00DE4E36"/>
    <w:rsid w:val="00E14CFC"/>
    <w:rsid w:val="00E71942"/>
    <w:rsid w:val="00FE1542"/>
    <w:rsid w:val="00FF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42B20"/>
  <w15:docId w15:val="{391379E5-90FA-49F7-A5BE-B7FFE11E8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Nagwek">
    <w:name w:val="header"/>
    <w:basedOn w:val="Normalny"/>
    <w:link w:val="NagwekZnak"/>
    <w:unhideWhenUsed/>
    <w:rsid w:val="008A3409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character" w:customStyle="1" w:styleId="NagwekZnak">
    <w:name w:val="Nagłówek Znak"/>
    <w:basedOn w:val="Domylnaczcionkaakapitu"/>
    <w:link w:val="Nagwek"/>
    <w:rsid w:val="008A3409"/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KrOKkR8WUneKqf5zdLddXWGFgQ==">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673</Words>
  <Characters>4039</Characters>
  <Application>Microsoft Office Word</Application>
  <DocSecurity>0</DocSecurity>
  <Lines>33</Lines>
  <Paragraphs>9</Paragraphs>
  <ScaleCrop>false</ScaleCrop>
  <Company/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Petri</dc:creator>
  <cp:lastModifiedBy>Agnieszka Kościan</cp:lastModifiedBy>
  <cp:revision>11</cp:revision>
  <dcterms:created xsi:type="dcterms:W3CDTF">2026-06-29T06:35:00Z</dcterms:created>
  <dcterms:modified xsi:type="dcterms:W3CDTF">2026-07-20T10:09:00Z</dcterms:modified>
</cp:coreProperties>
</file>